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4" w:rsidRPr="009C59C5" w:rsidRDefault="009C59C5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59C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Русская  литература  № 1</w:t>
      </w:r>
    </w:p>
    <w:p w:rsidR="00247274" w:rsidRPr="009C59C5" w:rsidRDefault="002472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 Ознакомьтесь  с  характеристиками  героев  романа  Л. Н. Толстого  «Война  и  мир» - Пьера  Безухова  и  Андрея  Болконского.  Составьте  и  заполните  сравнительную  таблицу. Сравнительные  характеристики  продолжите  сами: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235"/>
        <w:gridCol w:w="4236"/>
      </w:tblGrid>
      <w:tr w:rsidR="009C59C5" w:rsidRPr="009C59C5" w:rsidTr="00247274">
        <w:tc>
          <w:tcPr>
            <w:tcW w:w="2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Сравнительные  характеристики</w:t>
            </w:r>
          </w:p>
        </w:tc>
        <w:tc>
          <w:tcPr>
            <w:tcW w:w="4235" w:type="dxa"/>
          </w:tcPr>
          <w:p w:rsidR="00247274" w:rsidRPr="009C59C5" w:rsidRDefault="00247274" w:rsidP="002472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Пьер  Безухов</w:t>
            </w:r>
          </w:p>
        </w:tc>
        <w:tc>
          <w:tcPr>
            <w:tcW w:w="4236" w:type="dxa"/>
          </w:tcPr>
          <w:p w:rsidR="00247274" w:rsidRPr="009C59C5" w:rsidRDefault="00247274" w:rsidP="002472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Андрей  Болконский</w:t>
            </w:r>
          </w:p>
        </w:tc>
      </w:tr>
      <w:tr w:rsidR="009C59C5" w:rsidRPr="009C59C5" w:rsidTr="00247274">
        <w:tc>
          <w:tcPr>
            <w:tcW w:w="2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Внешний  облик</w:t>
            </w:r>
          </w:p>
        </w:tc>
        <w:tc>
          <w:tcPr>
            <w:tcW w:w="4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6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59C5" w:rsidRPr="009C59C5" w:rsidTr="00247274">
        <w:tc>
          <w:tcPr>
            <w:tcW w:w="2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Внутренний  мир</w:t>
            </w:r>
          </w:p>
        </w:tc>
        <w:tc>
          <w:tcPr>
            <w:tcW w:w="4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6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59C5" w:rsidRPr="009C59C5" w:rsidTr="00247274">
        <w:tc>
          <w:tcPr>
            <w:tcW w:w="2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4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6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C59C5" w:rsidRPr="009C59C5" w:rsidTr="00247274">
        <w:tc>
          <w:tcPr>
            <w:tcW w:w="2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4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6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47274" w:rsidRPr="009C59C5" w:rsidTr="00247274">
        <w:tc>
          <w:tcPr>
            <w:tcW w:w="2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5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4235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36" w:type="dxa"/>
          </w:tcPr>
          <w:p w:rsidR="00247274" w:rsidRPr="009C59C5" w:rsidRDefault="002472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47274" w:rsidRPr="009C59C5" w:rsidRDefault="002472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3D5" w:rsidRPr="009C59C5" w:rsidRDefault="000D1E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Главный герой романа и один из любимых героев Толстого. </w:t>
      </w:r>
      <w:r w:rsidRPr="009C5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Пьер</w:t>
      </w: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незаконный сын богатого и известного в обществе графа </w:t>
      </w:r>
      <w:r w:rsidRPr="009C5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Безухова</w:t>
      </w: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появляется практически перед самой смертью отца и становится наследником всего состояния. Пьер очень отличается от людей, принадлежащих к высшему обществу даже внешне. Это "массивный, толстый молодой человек </w:t>
      </w:r>
      <w:proofErr w:type="gramStart"/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стриженою головой, в очках" с "наблюдательным и естественным" взглядом. Он воспитывался за границей, получил там хорошее образование. Пьер  умен, имеет склонность к философским рассуждениям, у него очень добрый и мягкий нрав, он совершенно непрактичен. Его очень любит Андрей Болконский, считает его своим другом и единственным "живым человеком" среди всего высшего света.  Главная  его  черта – искание  «успокоения,  согласия  с  самим  собой». Весь  жизненный  путь  Пьера – непрестанные  искания  смысла  жизни,  поиски  жизни,  который  гармонировал  бы  с  потребностями  его  сердца  и  приносил  бы  ему  моральное  удовлетворение.  В погоне за деньгами, Пьера  опутывает семья Курагиных и, пользуясь наивностью его, вынуждают его жениться на Элен. Он с ней несчастлив, понимает, что это страшная женщина и разрывает с ней отношения.</w:t>
      </w:r>
      <w:r w:rsidRPr="009C5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59C5">
        <w:rPr>
          <w:rFonts w:ascii="Times New Roman" w:hAnsi="Times New Roman" w:cs="Times New Roman"/>
          <w:sz w:val="28"/>
          <w:szCs w:val="28"/>
        </w:rPr>
        <w:br/>
      </w: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В начале романа мы видим, что Пьер считает Наполеона своим кумиром. После он страшно разочаровывается в нем и даже желает убить. Пьеру свойственны поиски смысла жизни. Именно так он увлекается масонством, но, увидев их фальшь, уходит оттуда. Он  пытается переустроить жизнь своих крестьян, но у него это не получается из-за его доверчивости и непрактичности. Пьер участвует в войне, не совсем еще понимая, что это такое. Оставшись в горящей Москве, чтобы убить Наполеона, он попадает в плен. Пьер  </w:t>
      </w:r>
      <w:proofErr w:type="gramStart"/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переживает</w:t>
      </w:r>
      <w:proofErr w:type="gramEnd"/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большие нравственные муки во время казни пленных. Там же он встречается с выразителем "мысли народной" Платоном Каратаевым. Благодаря этой встрече, Пьер выучился видеть "</w:t>
      </w:r>
      <w:proofErr w:type="gramStart"/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вечное</w:t>
      </w:r>
      <w:proofErr w:type="gramEnd"/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бесконечное во всем". Он любит Наташу Ростову, но та замужем за его другом. После смерти Андрея Болконского и возрождения Наташи к жизни, лучшие герои Толстог</w:t>
      </w:r>
      <w:r w:rsidR="00247274"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женятся. В </w:t>
      </w:r>
      <w:r w:rsidR="00247274"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эпилоге мы видим Пьера</w:t>
      </w: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счастливым мужем и отцом</w:t>
      </w:r>
      <w:r w:rsidR="00247274"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>. В споре с Николаем Ростовым он</w:t>
      </w:r>
      <w:r w:rsidRPr="009C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высказывает свои убеждения, и мы понимаем, что перед нами будущий декабрист.</w:t>
      </w:r>
    </w:p>
    <w:p w:rsidR="000D1E27" w:rsidRPr="009C59C5" w:rsidRDefault="000D1E27" w:rsidP="000D1E27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9C59C5">
        <w:rPr>
          <w:b/>
          <w:sz w:val="28"/>
          <w:szCs w:val="28"/>
        </w:rPr>
        <w:t>Болконский Андрей</w:t>
      </w:r>
      <w:r w:rsidRPr="009C59C5">
        <w:rPr>
          <w:sz w:val="28"/>
          <w:szCs w:val="28"/>
        </w:rPr>
        <w:t xml:space="preserve"> — один из главных героев романа, князь, сын Н. А. Болконского, брат княжны Марьи. «...Небольшого роста, весьма красивый молодой человек с определенными и сухими чертами». Это умный, гордый, ищущий большого интеллектуального и духовного содержания в жизни человек. Сестра отмечает в нем какую-то «гордость мысли», он сдержан, образован, практи</w:t>
      </w:r>
      <w:r w:rsidR="00247274" w:rsidRPr="009C59C5">
        <w:rPr>
          <w:sz w:val="28"/>
          <w:szCs w:val="28"/>
        </w:rPr>
        <w:t xml:space="preserve">чен и обладает сильной волей. Болконский </w:t>
      </w:r>
      <w:r w:rsidRPr="009C59C5">
        <w:rPr>
          <w:sz w:val="28"/>
          <w:szCs w:val="28"/>
        </w:rPr>
        <w:t xml:space="preserve"> по происхождению занимает одно из самых завидных мест в обществе, но несчастлив в семейной жизни и не удовлетворен пустотой света. В начале романа его герой — Наполеон. Желая подражать Наполеону, мечтая о «своем Тулоне», он уезжает в действующую армию, где проявляет храбрость, хладнокровие, обостренные чувства чести, долга, справедливости. Участвует в </w:t>
      </w:r>
      <w:proofErr w:type="spellStart"/>
      <w:r w:rsidRPr="009C59C5">
        <w:rPr>
          <w:sz w:val="28"/>
          <w:szCs w:val="28"/>
        </w:rPr>
        <w:t>Шенграбенском</w:t>
      </w:r>
      <w:proofErr w:type="spellEnd"/>
      <w:r w:rsidRPr="009C59C5">
        <w:rPr>
          <w:sz w:val="28"/>
          <w:szCs w:val="28"/>
        </w:rPr>
        <w:t xml:space="preserve"> сражении. Тяжело </w:t>
      </w:r>
      <w:proofErr w:type="gramStart"/>
      <w:r w:rsidRPr="009C59C5">
        <w:rPr>
          <w:sz w:val="28"/>
          <w:szCs w:val="28"/>
        </w:rPr>
        <w:t>раненный</w:t>
      </w:r>
      <w:proofErr w:type="gramEnd"/>
      <w:r w:rsidRPr="009C59C5">
        <w:rPr>
          <w:sz w:val="28"/>
          <w:szCs w:val="28"/>
        </w:rPr>
        <w:t xml:space="preserve"> в </w:t>
      </w:r>
      <w:proofErr w:type="spellStart"/>
      <w:r w:rsidRPr="009C59C5">
        <w:rPr>
          <w:sz w:val="28"/>
          <w:szCs w:val="28"/>
        </w:rPr>
        <w:t>Аустерлицком</w:t>
      </w:r>
      <w:proofErr w:type="spellEnd"/>
      <w:r w:rsidRPr="009C59C5">
        <w:rPr>
          <w:sz w:val="28"/>
          <w:szCs w:val="28"/>
        </w:rPr>
        <w:t xml:space="preserve"> сражении, Б. понимает тщетность своих мечтаний и ничтожество своего кумира. Герой возвращается домой, где его считали погибшим, в день рождения сына и смерти жены. Эти события еще более потрясают его, оставляя ощущение вины перед умершей женой. Решив после </w:t>
      </w:r>
      <w:r w:rsidR="00247274" w:rsidRPr="009C59C5">
        <w:rPr>
          <w:sz w:val="28"/>
          <w:szCs w:val="28"/>
        </w:rPr>
        <w:t>Аустерлица больше не служить, Болконский</w:t>
      </w:r>
      <w:r w:rsidRPr="009C59C5">
        <w:rPr>
          <w:sz w:val="28"/>
          <w:szCs w:val="28"/>
        </w:rPr>
        <w:t xml:space="preserve"> живет в </w:t>
      </w:r>
      <w:proofErr w:type="spellStart"/>
      <w:r w:rsidRPr="009C59C5">
        <w:rPr>
          <w:sz w:val="28"/>
          <w:szCs w:val="28"/>
        </w:rPr>
        <w:t>Богучарове</w:t>
      </w:r>
      <w:proofErr w:type="spellEnd"/>
      <w:r w:rsidRPr="009C59C5">
        <w:rPr>
          <w:sz w:val="28"/>
          <w:szCs w:val="28"/>
        </w:rPr>
        <w:t>, занимаясь хозяйством, воспитывая сына и много читая. Во время приезда Пьера он признается в том, что живет для одного себя, но что-то на миг просыпается в его душе, когда он видит впервые после ранения небо над собою. С этого времени при сохранении прежних обстоятельств началась «во внутреннем мире его новая жизнь»</w:t>
      </w:r>
      <w:r w:rsidR="00247274" w:rsidRPr="009C59C5">
        <w:rPr>
          <w:sz w:val="28"/>
          <w:szCs w:val="28"/>
        </w:rPr>
        <w:t xml:space="preserve">. </w:t>
      </w:r>
      <w:proofErr w:type="gramStart"/>
      <w:r w:rsidR="00247274" w:rsidRPr="009C59C5">
        <w:rPr>
          <w:sz w:val="28"/>
          <w:szCs w:val="28"/>
        </w:rPr>
        <w:t xml:space="preserve">За два года жизни в деревне Андрей Болконский </w:t>
      </w:r>
      <w:r w:rsidRPr="009C59C5">
        <w:rPr>
          <w:sz w:val="28"/>
          <w:szCs w:val="28"/>
        </w:rPr>
        <w:t xml:space="preserve"> много занимается разбором последних военных кампаний, что побуждает его под воздействием поездки в Отрадное и проснувшихся жизненных сил ехать в Петербург, где он работает под началом Сперанского, руководящего подготовкой законодательных изменений.</w:t>
      </w:r>
      <w:proofErr w:type="gramEnd"/>
      <w:r w:rsidRPr="009C59C5">
        <w:rPr>
          <w:sz w:val="28"/>
          <w:szCs w:val="28"/>
        </w:rPr>
        <w:t xml:space="preserve"> В Петербу</w:t>
      </w:r>
      <w:r w:rsidR="00247274" w:rsidRPr="009C59C5">
        <w:rPr>
          <w:sz w:val="28"/>
          <w:szCs w:val="28"/>
        </w:rPr>
        <w:t>рге происходит вторая встреча Андрея</w:t>
      </w:r>
      <w:r w:rsidRPr="009C59C5">
        <w:rPr>
          <w:sz w:val="28"/>
          <w:szCs w:val="28"/>
        </w:rPr>
        <w:t xml:space="preserve"> с Наташей, в душе героя зарождается глубокое чувство и надежда на счастье. Отложив свадьбу на год под влиянием отца, не со</w:t>
      </w:r>
      <w:r w:rsidR="00247274" w:rsidRPr="009C59C5">
        <w:rPr>
          <w:sz w:val="28"/>
          <w:szCs w:val="28"/>
        </w:rPr>
        <w:t>гласившегося с решением сына, Болконский</w:t>
      </w:r>
      <w:r w:rsidRPr="009C59C5">
        <w:rPr>
          <w:sz w:val="28"/>
          <w:szCs w:val="28"/>
        </w:rPr>
        <w:t xml:space="preserve"> уезжает за границу. После измены невесты, чтобы забыть об этом, успокоить нахлынувшие на него чувства, он вновь возвращается в армию под начало Кутузова. Уч</w:t>
      </w:r>
      <w:r w:rsidR="00247274" w:rsidRPr="009C59C5">
        <w:rPr>
          <w:sz w:val="28"/>
          <w:szCs w:val="28"/>
        </w:rPr>
        <w:t xml:space="preserve">аствуя в Отечественной войне, Андрей </w:t>
      </w:r>
      <w:r w:rsidRPr="009C59C5">
        <w:rPr>
          <w:sz w:val="28"/>
          <w:szCs w:val="28"/>
        </w:rPr>
        <w:t xml:space="preserve"> желает быть на фронте, а не при штабе, сближается с солдатами и постигает властную силу «духа войска», сражающегося за освобождение своей родины. Перед участием в последнем</w:t>
      </w:r>
      <w:r w:rsidR="00247274" w:rsidRPr="009C59C5">
        <w:rPr>
          <w:sz w:val="28"/>
          <w:szCs w:val="28"/>
        </w:rPr>
        <w:t xml:space="preserve"> в его жизни Бородинском сраже</w:t>
      </w:r>
      <w:r w:rsidRPr="009C59C5">
        <w:rPr>
          <w:sz w:val="28"/>
          <w:szCs w:val="28"/>
        </w:rPr>
        <w:t>нии герой встречается и разговаривает с Пьером.</w:t>
      </w:r>
      <w:r w:rsidR="00247274" w:rsidRPr="009C59C5">
        <w:rPr>
          <w:sz w:val="28"/>
          <w:szCs w:val="28"/>
        </w:rPr>
        <w:t xml:space="preserve"> Получив смертельное ранение, Андрей Болконский </w:t>
      </w:r>
      <w:r w:rsidRPr="009C59C5">
        <w:rPr>
          <w:sz w:val="28"/>
          <w:szCs w:val="28"/>
        </w:rPr>
        <w:t xml:space="preserve"> по случайному стечению обстоятельств покидает Москву в обозе Ростовых, по дороге примиряясь с Наташей, прощая ее и понимая перед смертью истинный смысл силы любви, соединяющей людей.</w:t>
      </w:r>
    </w:p>
    <w:p w:rsidR="000D1E27" w:rsidRPr="009C59C5" w:rsidRDefault="000D1E27">
      <w:bookmarkStart w:id="0" w:name="_GoBack"/>
      <w:bookmarkEnd w:id="0"/>
    </w:p>
    <w:sectPr w:rsidR="000D1E27" w:rsidRPr="009C59C5" w:rsidSect="000D1E27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7"/>
    <w:rsid w:val="000D1E27"/>
    <w:rsid w:val="000F1677"/>
    <w:rsid w:val="001973D5"/>
    <w:rsid w:val="00247274"/>
    <w:rsid w:val="009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E27"/>
  </w:style>
  <w:style w:type="paragraph" w:styleId="a3">
    <w:name w:val="Normal (Web)"/>
    <w:basedOn w:val="a"/>
    <w:uiPriority w:val="99"/>
    <w:semiHidden/>
    <w:unhideWhenUsed/>
    <w:rsid w:val="000D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E27"/>
  </w:style>
  <w:style w:type="paragraph" w:styleId="a3">
    <w:name w:val="Normal (Web)"/>
    <w:basedOn w:val="a"/>
    <w:uiPriority w:val="99"/>
    <w:semiHidden/>
    <w:unhideWhenUsed/>
    <w:rsid w:val="000D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2016-11-08T15:28:00Z</dcterms:created>
  <dcterms:modified xsi:type="dcterms:W3CDTF">2016-11-08T16:14:00Z</dcterms:modified>
</cp:coreProperties>
</file>